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BB" w:rsidRPr="00C84A4B" w:rsidRDefault="00C84A4B">
      <w:pPr>
        <w:rPr>
          <w:b/>
        </w:rPr>
      </w:pPr>
      <w:r w:rsidRPr="00C84A4B">
        <w:rPr>
          <w:b/>
        </w:rPr>
        <w:t>Стенд информационный (6 карманов)</w:t>
      </w:r>
    </w:p>
    <w:p w:rsidR="00C84A4B" w:rsidRDefault="00C84A4B" w:rsidP="00C84A4B">
      <w:r>
        <w:t xml:space="preserve">Материал основания - пластик ПВХ, толщиной -  не менее 3 мм, </w:t>
      </w:r>
    </w:p>
    <w:p w:rsidR="00C84A4B" w:rsidRDefault="00C84A4B" w:rsidP="00C84A4B">
      <w:r>
        <w:t xml:space="preserve">Количество карманов - 6 </w:t>
      </w:r>
      <w:proofErr w:type="spellStart"/>
      <w:proofErr w:type="gramStart"/>
      <w:r>
        <w:t>шт</w:t>
      </w:r>
      <w:proofErr w:type="spellEnd"/>
      <w:proofErr w:type="gramEnd"/>
      <w:r>
        <w:t xml:space="preserve"> (прозрачные, формата А4)</w:t>
      </w:r>
    </w:p>
    <w:p w:rsidR="00C84A4B" w:rsidRDefault="00C84A4B" w:rsidP="00C84A4B">
      <w:r>
        <w:t>Материал карманов - ПЭТ 0.5 (небьющееся оргстекло).</w:t>
      </w:r>
    </w:p>
    <w:p w:rsidR="00C84A4B" w:rsidRDefault="00C84A4B" w:rsidP="00C84A4B">
      <w:r>
        <w:t>Исполнение - настенное, крепление - в комплекте.</w:t>
      </w:r>
    </w:p>
    <w:p w:rsidR="00C84A4B" w:rsidRDefault="00C84A4B" w:rsidP="00C84A4B">
      <w:r>
        <w:t>Габаритный размер: не менее 800х800 мм</w:t>
      </w:r>
    </w:p>
    <w:p w:rsidR="00C84A4B" w:rsidRDefault="00C84A4B" w:rsidP="00C84A4B">
      <w:r>
        <w:t>Гарантия - не менее 12 месяцев</w:t>
      </w:r>
      <w:bookmarkStart w:id="0" w:name="_GoBack"/>
      <w:bookmarkEnd w:id="0"/>
    </w:p>
    <w:sectPr w:rsidR="00C8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4B"/>
    <w:rsid w:val="00294210"/>
    <w:rsid w:val="00C84A4B"/>
    <w:rsid w:val="00D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</dc:creator>
  <cp:lastModifiedBy>Aleksandr</cp:lastModifiedBy>
  <cp:revision>2</cp:revision>
  <dcterms:created xsi:type="dcterms:W3CDTF">2014-06-04T12:58:00Z</dcterms:created>
  <dcterms:modified xsi:type="dcterms:W3CDTF">2015-03-16T08:24:00Z</dcterms:modified>
</cp:coreProperties>
</file>